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1F" w:rsidRDefault="0089286C" w:rsidP="00292B1F">
      <w:pPr>
        <w:tabs>
          <w:tab w:val="left" w:pos="0"/>
        </w:tabs>
        <w:spacing w:after="0" w:line="360" w:lineRule="auto"/>
        <w:ind w:right="17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Елена Игоревна</w:t>
      </w:r>
    </w:p>
    <w:p w:rsidR="00292B1F" w:rsidRDefault="00292B1F" w:rsidP="00292B1F">
      <w:pPr>
        <w:tabs>
          <w:tab w:val="left" w:pos="0"/>
        </w:tabs>
        <w:spacing w:after="0" w:line="360" w:lineRule="auto"/>
        <w:ind w:right="17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 категории</w:t>
      </w:r>
    </w:p>
    <w:p w:rsidR="00292B1F" w:rsidRDefault="00292B1F" w:rsidP="00292B1F">
      <w:pPr>
        <w:tabs>
          <w:tab w:val="left" w:pos="0"/>
        </w:tabs>
        <w:spacing w:after="0" w:line="360" w:lineRule="auto"/>
        <w:ind w:right="17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№5 общеразвивающего вида» г. Сосногорска</w:t>
      </w:r>
    </w:p>
    <w:p w:rsidR="00292B1F" w:rsidRDefault="00292B1F" w:rsidP="00292B1F">
      <w:pPr>
        <w:tabs>
          <w:tab w:val="left" w:pos="0"/>
        </w:tabs>
        <w:spacing w:after="0" w:line="360" w:lineRule="auto"/>
        <w:ind w:right="17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88214953264, 89222748554</w:t>
      </w:r>
    </w:p>
    <w:p w:rsidR="00292B1F" w:rsidRPr="00292B1F" w:rsidRDefault="00292B1F" w:rsidP="00292B1F">
      <w:pPr>
        <w:tabs>
          <w:tab w:val="left" w:pos="0"/>
        </w:tabs>
        <w:spacing w:after="0" w:line="360" w:lineRule="auto"/>
        <w:ind w:right="17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169501, Республика Коми, г. Сосногорск,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д. 41, кв. 86 </w:t>
      </w:r>
    </w:p>
    <w:p w:rsidR="00292B1F" w:rsidRDefault="0094402A" w:rsidP="00292B1F">
      <w:pPr>
        <w:tabs>
          <w:tab w:val="left" w:pos="0"/>
        </w:tabs>
        <w:spacing w:after="0" w:line="360" w:lineRule="auto"/>
        <w:ind w:right="170" w:firstLine="284"/>
        <w:jc w:val="both"/>
        <w:rPr>
          <w:rStyle w:val="header-user-name"/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292B1F" w:rsidRPr="00292B1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markova1973elena@yandex.ru</w:t>
        </w:r>
      </w:hyperlink>
    </w:p>
    <w:p w:rsidR="00292B1F" w:rsidRPr="00292B1F" w:rsidRDefault="00292B1F" w:rsidP="00292B1F">
      <w:pPr>
        <w:tabs>
          <w:tab w:val="left" w:pos="0"/>
        </w:tabs>
        <w:spacing w:after="0" w:line="360" w:lineRule="auto"/>
        <w:ind w:right="17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CD9" w:rsidRDefault="00781ACD" w:rsidP="00781ACD">
      <w:pPr>
        <w:spacing w:line="360" w:lineRule="auto"/>
        <w:ind w:right="-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sz w:val="24"/>
          <w:szCs w:val="24"/>
        </w:rPr>
        <w:t xml:space="preserve">В период с 2010 </w:t>
      </w:r>
      <w:r w:rsidR="006131FE">
        <w:rPr>
          <w:rFonts w:ascii="Times New Roman" w:hAnsi="Times New Roman" w:cs="Times New Roman"/>
          <w:sz w:val="24"/>
          <w:szCs w:val="24"/>
        </w:rPr>
        <w:t xml:space="preserve">- </w:t>
      </w:r>
      <w:r w:rsidRPr="00781ACD">
        <w:rPr>
          <w:rFonts w:ascii="Times New Roman" w:hAnsi="Times New Roman" w:cs="Times New Roman"/>
          <w:sz w:val="24"/>
          <w:szCs w:val="24"/>
        </w:rPr>
        <w:t>2013 год  на базе ДОУ работала экспериментальная площадка. Тема эксперимента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 w:rsidRPr="00781ACD">
        <w:rPr>
          <w:rFonts w:ascii="Times New Roman" w:hAnsi="Times New Roman" w:cs="Times New Roman"/>
          <w:sz w:val="24"/>
          <w:szCs w:val="24"/>
        </w:rPr>
        <w:t>«Духовно – интеллектуальное  и социально</w:t>
      </w:r>
      <w:r w:rsidR="006131FE">
        <w:rPr>
          <w:rFonts w:ascii="Times New Roman" w:hAnsi="Times New Roman" w:cs="Times New Roman"/>
          <w:sz w:val="24"/>
          <w:szCs w:val="24"/>
        </w:rPr>
        <w:t xml:space="preserve">е </w:t>
      </w:r>
      <w:r w:rsidRPr="00781ACD">
        <w:rPr>
          <w:rFonts w:ascii="Times New Roman" w:hAnsi="Times New Roman" w:cs="Times New Roman"/>
          <w:sz w:val="24"/>
          <w:szCs w:val="24"/>
        </w:rPr>
        <w:t>становление личности ребенка в условиях ДОУ»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ACD" w:rsidRPr="00781ACD" w:rsidRDefault="00781ACD" w:rsidP="00781ACD">
      <w:pPr>
        <w:spacing w:line="360" w:lineRule="auto"/>
        <w:ind w:right="-81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ACD">
        <w:rPr>
          <w:rFonts w:ascii="Times New Roman" w:hAnsi="Times New Roman" w:cs="Times New Roman"/>
          <w:sz w:val="24"/>
          <w:szCs w:val="24"/>
        </w:rPr>
        <w:t xml:space="preserve">Цель эксперимента – поиск эффективных педагогических условий,  направленных на  духовно – интеллектуальное и социальное становление личности ребенка в условиях ДОУ. </w:t>
      </w:r>
      <w:r w:rsidR="00CC0CD9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="00CC0CD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CC0CD9">
        <w:rPr>
          <w:rFonts w:ascii="Times New Roman" w:hAnsi="Times New Roman" w:cs="Times New Roman"/>
          <w:sz w:val="24"/>
          <w:szCs w:val="24"/>
        </w:rPr>
        <w:t xml:space="preserve"> – педагогической литературы позволило определить главное в содержании </w:t>
      </w:r>
      <w:r w:rsidRPr="00781ACD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CC0CD9">
        <w:rPr>
          <w:rFonts w:ascii="Times New Roman" w:hAnsi="Times New Roman" w:cs="Times New Roman"/>
          <w:sz w:val="24"/>
          <w:szCs w:val="24"/>
        </w:rPr>
        <w:t>й</w:t>
      </w:r>
      <w:r w:rsidRPr="00781ACD">
        <w:rPr>
          <w:rFonts w:ascii="Times New Roman" w:hAnsi="Times New Roman" w:cs="Times New Roman"/>
          <w:sz w:val="24"/>
          <w:szCs w:val="24"/>
        </w:rPr>
        <w:t xml:space="preserve"> </w:t>
      </w:r>
      <w:r w:rsidRPr="00781ACD">
        <w:rPr>
          <w:rFonts w:ascii="Times New Roman" w:hAnsi="Times New Roman" w:cs="Times New Roman"/>
          <w:i/>
          <w:sz w:val="24"/>
          <w:szCs w:val="24"/>
        </w:rPr>
        <w:t>социальное становление личности, духовное воспитан</w:t>
      </w:r>
      <w:r w:rsidR="00CC0CD9">
        <w:rPr>
          <w:rFonts w:ascii="Times New Roman" w:hAnsi="Times New Roman" w:cs="Times New Roman"/>
          <w:i/>
          <w:sz w:val="24"/>
          <w:szCs w:val="24"/>
        </w:rPr>
        <w:t>ие, ин</w:t>
      </w:r>
      <w:r w:rsidR="004130EE">
        <w:rPr>
          <w:rFonts w:ascii="Times New Roman" w:hAnsi="Times New Roman" w:cs="Times New Roman"/>
          <w:i/>
          <w:sz w:val="24"/>
          <w:szCs w:val="24"/>
        </w:rPr>
        <w:t>теллектуальное воспитание.</w:t>
      </w:r>
    </w:p>
    <w:p w:rsidR="00781ACD" w:rsidRPr="00781ACD" w:rsidRDefault="00781ACD" w:rsidP="00781A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b/>
          <w:i/>
          <w:sz w:val="24"/>
          <w:szCs w:val="24"/>
        </w:rPr>
        <w:t>Социальное становление личности</w:t>
      </w:r>
      <w:r w:rsidRPr="00781A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1ACD" w:rsidRPr="00781ACD" w:rsidRDefault="00781ACD" w:rsidP="00781ACD">
      <w:pPr>
        <w:tabs>
          <w:tab w:val="left" w:pos="0"/>
        </w:tabs>
        <w:spacing w:line="360" w:lineRule="auto"/>
        <w:ind w:left="170" w:right="17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sz w:val="24"/>
          <w:szCs w:val="24"/>
        </w:rPr>
        <w:t xml:space="preserve">С понятием «личность» связывают достаточно высокий уровень развития человека, когда он может совершать поступки, оцениваемые по этическим, нравственным критериям. Взгляды психологов сходятся в том, что личность человека проявляется в его отношении к окружающему миру в широком смысле слова. Сюда  входят три основных вида отношений: к окружающим людям, к себе и предметному миру. </w:t>
      </w:r>
      <w:proofErr w:type="gramStart"/>
      <w:r w:rsidRPr="00781ACD">
        <w:rPr>
          <w:rFonts w:ascii="Times New Roman" w:hAnsi="Times New Roman" w:cs="Times New Roman"/>
          <w:sz w:val="24"/>
          <w:szCs w:val="24"/>
        </w:rPr>
        <w:t>Отношение к окружающему миру формируется одновременно с формированием основ ценностного отношения к этому миру, которые для дошкольников представлены в  таких категориях, как «хорошо» и «плохо», «добро» и «зло», «можно» и «нельзя».</w:t>
      </w:r>
      <w:proofErr w:type="gramEnd"/>
      <w:r w:rsidRPr="00781ACD">
        <w:rPr>
          <w:rFonts w:ascii="Times New Roman" w:hAnsi="Times New Roman" w:cs="Times New Roman"/>
          <w:sz w:val="24"/>
          <w:szCs w:val="24"/>
        </w:rPr>
        <w:t xml:space="preserve"> Соблюдение моральных требований ассоциируется с добром. Нарушение же моральных норм и правил, отступление от них характеризуется как зло. Понимание этого побуждает человека вести себя в соответствии с моральными, этическими  требованиями общества. Дети должны понять: важно, чтобы окружающие чувствовали себя хорошо. А для этого необходимо заботиться, помогать, сотрудничать. Социальное становление личности – это процесс,  во время которого ребенок усваивает ценности, традиции, культуру общества или сообщества, в котором ему предстоит жить. Для того</w:t>
      </w:r>
      <w:proofErr w:type="gramStart"/>
      <w:r w:rsidRPr="00781A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1ACD">
        <w:rPr>
          <w:rFonts w:ascii="Times New Roman" w:hAnsi="Times New Roman" w:cs="Times New Roman"/>
          <w:sz w:val="24"/>
          <w:szCs w:val="24"/>
        </w:rPr>
        <w:t xml:space="preserve"> чтобы сформировать у ребенка поведение, которое не принесет окружающим вреда или огорчений, необходимо сформировать представления об окружающем его обществе: его членах, роде занятий, </w:t>
      </w:r>
      <w:r w:rsidRPr="00781ACD">
        <w:rPr>
          <w:rFonts w:ascii="Times New Roman" w:hAnsi="Times New Roman" w:cs="Times New Roman"/>
          <w:sz w:val="24"/>
          <w:szCs w:val="24"/>
        </w:rPr>
        <w:lastRenderedPageBreak/>
        <w:t>интересах, пользе, которую приносит труд людей и роли, которую играет сам ребенок в этом обществе.</w:t>
      </w:r>
    </w:p>
    <w:p w:rsidR="00781ACD" w:rsidRPr="00781ACD" w:rsidRDefault="00781ACD" w:rsidP="00781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sz w:val="24"/>
          <w:szCs w:val="24"/>
        </w:rPr>
        <w:tab/>
      </w:r>
      <w:r w:rsidRPr="00781ACD">
        <w:rPr>
          <w:rFonts w:ascii="Times New Roman" w:hAnsi="Times New Roman" w:cs="Times New Roman"/>
          <w:b/>
          <w:i/>
          <w:sz w:val="24"/>
          <w:szCs w:val="24"/>
        </w:rPr>
        <w:t>Духовное воспитание.</w:t>
      </w:r>
      <w:r w:rsidRPr="00781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ACD">
        <w:rPr>
          <w:rFonts w:ascii="Times New Roman" w:hAnsi="Times New Roman" w:cs="Times New Roman"/>
          <w:sz w:val="24"/>
          <w:szCs w:val="24"/>
        </w:rPr>
        <w:t>Духовное воспитание – это воспитание мировоззрения, формирование внутреннего мира, мышления, сознания, воли, чувств, воображения.</w:t>
      </w:r>
      <w:proofErr w:type="gramEnd"/>
      <w:r w:rsidRPr="00781ACD">
        <w:rPr>
          <w:rFonts w:ascii="Times New Roman" w:hAnsi="Times New Roman" w:cs="Times New Roman"/>
          <w:sz w:val="24"/>
          <w:szCs w:val="24"/>
        </w:rPr>
        <w:tab/>
        <w:t xml:space="preserve">Смысл человеческой жизни  – в заботе о других, доброте, стремлении к облегчению жизни ближних, преданности людям, идеям, родной стране. Это  есть образец высокого нравственного идеала, который педагог стремится довести до понимания детей в ходе ознакомления детей с культурой и историей народа. </w:t>
      </w:r>
    </w:p>
    <w:p w:rsidR="00781ACD" w:rsidRPr="00781ACD" w:rsidRDefault="00781ACD" w:rsidP="00781ACD">
      <w:pPr>
        <w:tabs>
          <w:tab w:val="left" w:pos="0"/>
        </w:tabs>
        <w:spacing w:line="360" w:lineRule="auto"/>
        <w:ind w:left="170" w:right="17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b/>
          <w:i/>
          <w:sz w:val="24"/>
          <w:szCs w:val="24"/>
        </w:rPr>
        <w:t>Интеллектуальное воспитание</w:t>
      </w:r>
      <w:r w:rsidRPr="00781ACD">
        <w:rPr>
          <w:rFonts w:ascii="Times New Roman" w:hAnsi="Times New Roman" w:cs="Times New Roman"/>
          <w:i/>
          <w:sz w:val="24"/>
          <w:szCs w:val="24"/>
        </w:rPr>
        <w:t>.</w:t>
      </w:r>
      <w:r w:rsidRPr="00781ACD">
        <w:rPr>
          <w:rFonts w:ascii="Times New Roman" w:hAnsi="Times New Roman" w:cs="Times New Roman"/>
          <w:sz w:val="24"/>
          <w:szCs w:val="24"/>
        </w:rPr>
        <w:t xml:space="preserve"> Интеллект – познание, понимание, способность мышления. В контексте данной проблематики интеллектуальное воспитание предполагает наличие у детей знаний о нормах и правилах поведения, одобряемых в обществе, о чувствах, которые испытывают люди в различных ситуациях,  умений  анализировать создавшиеся ситуации поведения, умений дать оценку поступка, сделать вывод и найти выход из ситуации.</w:t>
      </w:r>
    </w:p>
    <w:p w:rsidR="00781ACD" w:rsidRPr="00781ACD" w:rsidRDefault="00781ACD" w:rsidP="00781A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ACD">
        <w:rPr>
          <w:rFonts w:ascii="Times New Roman" w:hAnsi="Times New Roman" w:cs="Times New Roman"/>
          <w:b/>
          <w:i/>
          <w:sz w:val="24"/>
          <w:szCs w:val="24"/>
        </w:rPr>
        <w:t>Таким образом,</w:t>
      </w:r>
      <w:r w:rsidRPr="00781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ACD">
        <w:rPr>
          <w:rFonts w:ascii="Times New Roman" w:hAnsi="Times New Roman" w:cs="Times New Roman"/>
          <w:sz w:val="24"/>
          <w:szCs w:val="24"/>
        </w:rPr>
        <w:t xml:space="preserve">духовно-интеллектуальное  и социальное становление личности ребенка можно рассматривать как  формирование представлений о явлениях социального мира и социально – одобряемом поведении, об истории и культуре родного народа и формирование на этой основе собственной системы социально – значимых черт. </w:t>
      </w:r>
    </w:p>
    <w:p w:rsidR="00781ACD" w:rsidRPr="00781ACD" w:rsidRDefault="004130EE" w:rsidP="004130EE">
      <w:pPr>
        <w:tabs>
          <w:tab w:val="left" w:pos="0"/>
        </w:tabs>
        <w:spacing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 основе изучения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педагогической литературы п</w:t>
      </w:r>
      <w:r w:rsidR="00781ACD" w:rsidRPr="00781ACD">
        <w:rPr>
          <w:rFonts w:ascii="Times New Roman" w:hAnsi="Times New Roman" w:cs="Times New Roman"/>
          <w:sz w:val="24"/>
          <w:szCs w:val="24"/>
        </w:rPr>
        <w:t xml:space="preserve">едагогическим коллективом разработана система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81ACD" w:rsidRPr="00781ACD">
        <w:rPr>
          <w:rFonts w:ascii="Times New Roman" w:hAnsi="Times New Roman" w:cs="Times New Roman"/>
          <w:sz w:val="24"/>
          <w:szCs w:val="24"/>
        </w:rPr>
        <w:t xml:space="preserve"> процесса. </w:t>
      </w:r>
      <w:r w:rsidR="00781ACD">
        <w:rPr>
          <w:rFonts w:ascii="Times New Roman" w:hAnsi="Times New Roman" w:cs="Times New Roman"/>
          <w:sz w:val="24"/>
          <w:szCs w:val="24"/>
        </w:rPr>
        <w:t>Она</w:t>
      </w:r>
      <w:r w:rsidR="00781ACD" w:rsidRPr="00781A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включает в себя цели и задачи обучения на каждом возрастном этапе, </w:t>
      </w:r>
      <w:r w:rsidR="00781ACD" w:rsidRPr="00781ACD">
        <w:rPr>
          <w:rFonts w:ascii="Times New Roman" w:hAnsi="Times New Roman" w:cs="Times New Roman"/>
          <w:sz w:val="24"/>
          <w:szCs w:val="24"/>
        </w:rPr>
        <w:t>диагностический инструментарий, планирование работы с детьми, содержание игр, результаты деятельности.</w:t>
      </w:r>
    </w:p>
    <w:p w:rsidR="00D5230B" w:rsidRPr="0089286C" w:rsidRDefault="00D5230B" w:rsidP="0094119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286C">
        <w:rPr>
          <w:rFonts w:ascii="Times New Roman" w:hAnsi="Times New Roman" w:cs="Times New Roman"/>
          <w:sz w:val="24"/>
          <w:szCs w:val="24"/>
        </w:rPr>
        <w:t xml:space="preserve">В </w:t>
      </w:r>
      <w:r w:rsidR="00251E41" w:rsidRPr="0089286C">
        <w:rPr>
          <w:rFonts w:ascii="Times New Roman" w:hAnsi="Times New Roman" w:cs="Times New Roman"/>
          <w:sz w:val="24"/>
          <w:szCs w:val="24"/>
        </w:rPr>
        <w:t>ходе</w:t>
      </w:r>
      <w:r w:rsidR="008341E5">
        <w:rPr>
          <w:rFonts w:ascii="Times New Roman" w:hAnsi="Times New Roman" w:cs="Times New Roman"/>
          <w:sz w:val="24"/>
          <w:szCs w:val="24"/>
        </w:rPr>
        <w:t xml:space="preserve"> </w:t>
      </w:r>
      <w:r w:rsidRPr="0089286C">
        <w:rPr>
          <w:rFonts w:ascii="Times New Roman" w:hAnsi="Times New Roman" w:cs="Times New Roman"/>
          <w:sz w:val="24"/>
          <w:szCs w:val="24"/>
        </w:rPr>
        <w:t>экспериментальной работы по теме</w:t>
      </w:r>
      <w:r w:rsidR="00A45418">
        <w:rPr>
          <w:rFonts w:ascii="Times New Roman" w:hAnsi="Times New Roman" w:cs="Times New Roman"/>
          <w:sz w:val="24"/>
          <w:szCs w:val="24"/>
        </w:rPr>
        <w:t xml:space="preserve"> </w:t>
      </w:r>
      <w:r w:rsidRPr="0089286C">
        <w:rPr>
          <w:rFonts w:ascii="Times New Roman" w:hAnsi="Times New Roman" w:cs="Times New Roman"/>
          <w:sz w:val="24"/>
          <w:szCs w:val="24"/>
        </w:rPr>
        <w:t xml:space="preserve">«Духовно – интеллектуальное и социальное становление личности ребенка в условиях ДОУ» на заключительном этапе обучения в подготовительной к школе группе  наряду с другими задачами решались такие задачи, как: </w:t>
      </w:r>
    </w:p>
    <w:p w:rsidR="00D5230B" w:rsidRPr="0089286C" w:rsidRDefault="00D5230B" w:rsidP="00251E41">
      <w:pPr>
        <w:spacing w:after="0" w:line="36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286C">
        <w:rPr>
          <w:rFonts w:ascii="Times New Roman" w:hAnsi="Times New Roman" w:cs="Times New Roman"/>
          <w:sz w:val="24"/>
          <w:szCs w:val="24"/>
        </w:rPr>
        <w:t>- формирование представлений о  людях,</w:t>
      </w:r>
      <w:r w:rsidR="00A45418">
        <w:rPr>
          <w:rFonts w:ascii="Times New Roman" w:hAnsi="Times New Roman" w:cs="Times New Roman"/>
          <w:sz w:val="24"/>
          <w:szCs w:val="24"/>
        </w:rPr>
        <w:t xml:space="preserve"> прославивших город, республику;</w:t>
      </w:r>
      <w:r w:rsidRPr="00892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0B" w:rsidRPr="0089286C" w:rsidRDefault="00292B1F" w:rsidP="00251E41">
      <w:pPr>
        <w:spacing w:after="0" w:line="36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30B" w:rsidRPr="0089286C">
        <w:rPr>
          <w:rFonts w:ascii="Times New Roman" w:hAnsi="Times New Roman" w:cs="Times New Roman"/>
          <w:sz w:val="24"/>
          <w:szCs w:val="24"/>
        </w:rPr>
        <w:t>формирование представлений об известных людях страны, проявивших себя в об</w:t>
      </w:r>
      <w:r w:rsidR="00A45418">
        <w:rPr>
          <w:rFonts w:ascii="Times New Roman" w:hAnsi="Times New Roman" w:cs="Times New Roman"/>
          <w:sz w:val="24"/>
          <w:szCs w:val="24"/>
        </w:rPr>
        <w:t>ласти искусства и  литературы; в</w:t>
      </w:r>
      <w:r w:rsidR="00D5230B" w:rsidRPr="0089286C">
        <w:rPr>
          <w:rFonts w:ascii="Times New Roman" w:hAnsi="Times New Roman" w:cs="Times New Roman"/>
          <w:sz w:val="24"/>
          <w:szCs w:val="24"/>
        </w:rPr>
        <w:t xml:space="preserve">оспитание уважения и благодарности к своим соотечественникам, чувства гордости за их достижения. </w:t>
      </w:r>
    </w:p>
    <w:p w:rsidR="00D5230B" w:rsidRPr="0089286C" w:rsidRDefault="00E219D7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286C">
        <w:rPr>
          <w:rFonts w:ascii="Times New Roman" w:hAnsi="Times New Roman" w:cs="Times New Roman"/>
          <w:sz w:val="24"/>
          <w:szCs w:val="24"/>
        </w:rPr>
        <w:t xml:space="preserve">Забота о других, доброта, стремлении к облегчению жизни ближних, преданность людям, идеям, родной стране - это  есть образцы поведения, которые педагог стремится довести до понимания детей в ходе ознакомления с жизнедеятельностью людей, прославивших родной </w:t>
      </w:r>
      <w:r w:rsidRPr="0089286C">
        <w:rPr>
          <w:rFonts w:ascii="Times New Roman" w:hAnsi="Times New Roman" w:cs="Times New Roman"/>
          <w:sz w:val="24"/>
          <w:szCs w:val="24"/>
        </w:rPr>
        <w:lastRenderedPageBreak/>
        <w:t>город, край, страну.  На примерах жизни и трудовой деятельности  таких  людей воспитывается мировоззрение, формируется внутренний мир, мышление, сознание, воля и чувства дошкольника – будущего гражданина своей страны.</w:t>
      </w:r>
    </w:p>
    <w:p w:rsidR="002C1631" w:rsidRPr="0089286C" w:rsidRDefault="00251E41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286C">
        <w:rPr>
          <w:rFonts w:ascii="Times New Roman" w:hAnsi="Times New Roman" w:cs="Times New Roman"/>
          <w:sz w:val="24"/>
          <w:szCs w:val="24"/>
        </w:rPr>
        <w:t xml:space="preserve">В рамках экспериментальной работы </w:t>
      </w:r>
      <w:r w:rsidR="00952B15">
        <w:rPr>
          <w:rFonts w:ascii="Times New Roman" w:hAnsi="Times New Roman" w:cs="Times New Roman"/>
          <w:sz w:val="24"/>
          <w:szCs w:val="24"/>
        </w:rPr>
        <w:t>вниманию педагогов ДОУ</w:t>
      </w:r>
      <w:r w:rsidRPr="0089286C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Pr="0089286C">
        <w:rPr>
          <w:rFonts w:ascii="Times New Roman" w:hAnsi="Times New Roman" w:cs="Times New Roman"/>
          <w:bCs/>
          <w:sz w:val="24"/>
          <w:szCs w:val="24"/>
        </w:rPr>
        <w:t>непосредственно образовательная деятельность в подготовительной к школе группе</w:t>
      </w:r>
      <w:r w:rsidR="002C1631" w:rsidRPr="0089286C">
        <w:rPr>
          <w:rFonts w:ascii="Times New Roman" w:hAnsi="Times New Roman" w:cs="Times New Roman"/>
          <w:bCs/>
          <w:sz w:val="24"/>
          <w:szCs w:val="24"/>
        </w:rPr>
        <w:t xml:space="preserve"> по нравственно-п</w:t>
      </w:r>
      <w:r w:rsidR="000964AC" w:rsidRPr="0089286C">
        <w:rPr>
          <w:rFonts w:ascii="Times New Roman" w:hAnsi="Times New Roman" w:cs="Times New Roman"/>
          <w:bCs/>
          <w:sz w:val="24"/>
          <w:szCs w:val="24"/>
        </w:rPr>
        <w:t>атриотическому воспитанию «О них</w:t>
      </w:r>
      <w:r w:rsidR="002C1631" w:rsidRPr="0089286C">
        <w:rPr>
          <w:rFonts w:ascii="Times New Roman" w:hAnsi="Times New Roman" w:cs="Times New Roman"/>
          <w:bCs/>
          <w:sz w:val="24"/>
          <w:szCs w:val="24"/>
        </w:rPr>
        <w:t xml:space="preserve"> хочу вам рассказать».</w:t>
      </w:r>
    </w:p>
    <w:p w:rsidR="001163EA" w:rsidRPr="0089286C" w:rsidRDefault="001163EA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Цель. Формирование у детей гражданской принадлежности, патриотических чувств, первичных ценностных представлений.</w:t>
      </w:r>
    </w:p>
    <w:p w:rsidR="002C1631" w:rsidRPr="0089286C" w:rsidRDefault="002C1631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9286C">
        <w:rPr>
          <w:rFonts w:ascii="Times New Roman" w:hAnsi="Times New Roman" w:cs="Times New Roman"/>
          <w:bCs/>
          <w:sz w:val="24"/>
          <w:szCs w:val="24"/>
        </w:rPr>
        <w:t>Ход.</w:t>
      </w:r>
    </w:p>
    <w:p w:rsidR="008D4F89" w:rsidRPr="0089286C" w:rsidRDefault="008D4F89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Перед детьми фотографии известного доктора Л. Рошаля,  детского поэта А. Журавлева, воспитателя  ясельной группы ДОУ №5  Н. </w:t>
      </w:r>
      <w:r w:rsidR="00AB2EAA" w:rsidRPr="0089286C">
        <w:rPr>
          <w:rFonts w:ascii="Times New Roman" w:hAnsi="Times New Roman" w:cs="Times New Roman"/>
          <w:bCs/>
          <w:sz w:val="24"/>
          <w:szCs w:val="24"/>
        </w:rPr>
        <w:t xml:space="preserve">В. </w:t>
      </w:r>
      <w:proofErr w:type="spellStart"/>
      <w:r w:rsidRPr="0089286C">
        <w:rPr>
          <w:rFonts w:ascii="Times New Roman" w:hAnsi="Times New Roman" w:cs="Times New Roman"/>
          <w:bCs/>
          <w:sz w:val="24"/>
          <w:szCs w:val="24"/>
        </w:rPr>
        <w:t>Гостинцевой</w:t>
      </w:r>
      <w:proofErr w:type="spellEnd"/>
      <w:r w:rsidRPr="008928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C1631" w:rsidRPr="0089286C" w:rsidRDefault="002C1631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i/>
          <w:sz w:val="24"/>
          <w:szCs w:val="24"/>
        </w:rPr>
        <w:t>Воспитатель.</w:t>
      </w:r>
      <w:r w:rsidR="007B05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B2EAA" w:rsidRPr="0089286C">
        <w:rPr>
          <w:rFonts w:ascii="Times New Roman" w:hAnsi="Times New Roman" w:cs="Times New Roman"/>
          <w:bCs/>
          <w:sz w:val="24"/>
          <w:szCs w:val="24"/>
        </w:rPr>
        <w:t xml:space="preserve">Перед вами фотографии людей -  граждан </w:t>
      </w:r>
      <w:r w:rsidRPr="0089286C">
        <w:rPr>
          <w:rFonts w:ascii="Times New Roman" w:hAnsi="Times New Roman" w:cs="Times New Roman"/>
          <w:bCs/>
          <w:sz w:val="24"/>
          <w:szCs w:val="24"/>
        </w:rPr>
        <w:t xml:space="preserve"> нашей страны. Кто-то  из них известен всему миру, кто-то – в </w:t>
      </w:r>
      <w:r w:rsidR="008D4F89" w:rsidRPr="0089286C">
        <w:rPr>
          <w:rFonts w:ascii="Times New Roman" w:hAnsi="Times New Roman" w:cs="Times New Roman"/>
          <w:bCs/>
          <w:sz w:val="24"/>
          <w:szCs w:val="24"/>
        </w:rPr>
        <w:t>России, а кто-то  известен жителям нашего города. Может быть,  и вы кого-то из них знаете, или даже лично знакомы.</w:t>
      </w:r>
    </w:p>
    <w:p w:rsidR="008D4F89" w:rsidRPr="0089286C" w:rsidRDefault="008D4F89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Ответы детей.</w:t>
      </w:r>
    </w:p>
    <w:p w:rsidR="00540F84" w:rsidRPr="0089286C" w:rsidRDefault="008D4F89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Воспитатель показывает </w:t>
      </w:r>
      <w:r w:rsidR="00540F84" w:rsidRPr="0089286C">
        <w:rPr>
          <w:rFonts w:ascii="Times New Roman" w:hAnsi="Times New Roman" w:cs="Times New Roman"/>
          <w:bCs/>
          <w:sz w:val="24"/>
          <w:szCs w:val="24"/>
        </w:rPr>
        <w:t>фотографии, рассказывает о людях, которые на них изображены.</w:t>
      </w:r>
    </w:p>
    <w:p w:rsidR="00A46C9E" w:rsidRPr="0089286C" w:rsidRDefault="008D4F89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 Это – известный детский хирург – доктор Леонид Рошаль, далее – известный поэт, автор книги «Кулебяка» - Александр Журавлев, а с женщиной на этой фотографии вы знакомы – это восп</w:t>
      </w:r>
      <w:r w:rsidR="00A46C9E" w:rsidRPr="0089286C">
        <w:rPr>
          <w:rFonts w:ascii="Times New Roman" w:hAnsi="Times New Roman" w:cs="Times New Roman"/>
          <w:bCs/>
          <w:sz w:val="24"/>
          <w:szCs w:val="24"/>
        </w:rPr>
        <w:t xml:space="preserve">итательница </w:t>
      </w:r>
      <w:r w:rsidRPr="0089286C">
        <w:rPr>
          <w:rFonts w:ascii="Times New Roman" w:hAnsi="Times New Roman" w:cs="Times New Roman"/>
          <w:bCs/>
          <w:sz w:val="24"/>
          <w:szCs w:val="24"/>
        </w:rPr>
        <w:t>ясельной группы</w:t>
      </w:r>
      <w:r w:rsidR="00A46C9E" w:rsidRPr="0089286C">
        <w:rPr>
          <w:rFonts w:ascii="Times New Roman" w:hAnsi="Times New Roman" w:cs="Times New Roman"/>
          <w:bCs/>
          <w:sz w:val="24"/>
          <w:szCs w:val="24"/>
        </w:rPr>
        <w:t xml:space="preserve"> нашего детского сада </w:t>
      </w:r>
      <w:r w:rsidRPr="0089286C">
        <w:rPr>
          <w:rFonts w:ascii="Times New Roman" w:hAnsi="Times New Roman" w:cs="Times New Roman"/>
          <w:bCs/>
          <w:sz w:val="24"/>
          <w:szCs w:val="24"/>
        </w:rPr>
        <w:t xml:space="preserve"> – Наталья Валентиновна Гостинцева. Что же объединяет всех этих людей? </w:t>
      </w:r>
      <w:r w:rsidR="00A46C9E" w:rsidRPr="0089286C">
        <w:rPr>
          <w:rFonts w:ascii="Times New Roman" w:hAnsi="Times New Roman" w:cs="Times New Roman"/>
          <w:bCs/>
          <w:sz w:val="24"/>
          <w:szCs w:val="24"/>
        </w:rPr>
        <w:t xml:space="preserve"> Почему  об этих людях мне захотелось вам сегодня рассказать? На эти вопросы нам сегодня предстоит ответить вместе.</w:t>
      </w:r>
    </w:p>
    <w:p w:rsidR="00A46C9E" w:rsidRPr="0089286C" w:rsidRDefault="00A46C9E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Может быть, вы уже сейчас  можете   высказать свои предположения?</w:t>
      </w:r>
    </w:p>
    <w:p w:rsidR="00EE6147" w:rsidRPr="0089286C" w:rsidRDefault="00A46C9E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Ответы детей. В случае затруднения, воспитатель еще раз отмечает,</w:t>
      </w:r>
      <w:r w:rsidR="00EE6147" w:rsidRPr="0089286C">
        <w:rPr>
          <w:rFonts w:ascii="Times New Roman" w:hAnsi="Times New Roman" w:cs="Times New Roman"/>
          <w:bCs/>
          <w:sz w:val="24"/>
          <w:szCs w:val="24"/>
        </w:rPr>
        <w:t xml:space="preserve"> что Л. Рошаль – детский хирург, А. Журавлев – детский поэт, Н. Гостинцева – воспитатель  детского сада.  </w:t>
      </w:r>
    </w:p>
    <w:p w:rsidR="00EE6147" w:rsidRPr="0089286C" w:rsidRDefault="00540F84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Воспитатель обобщает ответы детей. </w:t>
      </w:r>
      <w:r w:rsidR="003829CB" w:rsidRPr="0089286C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89286C">
        <w:rPr>
          <w:rFonts w:ascii="Times New Roman" w:hAnsi="Times New Roman" w:cs="Times New Roman"/>
          <w:bCs/>
          <w:sz w:val="24"/>
          <w:szCs w:val="24"/>
        </w:rPr>
        <w:t>наши герои</w:t>
      </w:r>
      <w:r w:rsidR="003829CB" w:rsidRPr="0089286C">
        <w:rPr>
          <w:rFonts w:ascii="Times New Roman" w:hAnsi="Times New Roman" w:cs="Times New Roman"/>
          <w:bCs/>
          <w:sz w:val="24"/>
          <w:szCs w:val="24"/>
        </w:rPr>
        <w:t xml:space="preserve"> работают для детей.   Давайте поближе с ними познакомимся.</w:t>
      </w:r>
    </w:p>
    <w:p w:rsidR="003829CB" w:rsidRPr="0089286C" w:rsidRDefault="003829CB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Воспитатель начинает рассказ  о докторе Л. Рошале.</w:t>
      </w:r>
    </w:p>
    <w:p w:rsidR="00164680" w:rsidRPr="0089286C" w:rsidRDefault="003829CB" w:rsidP="00251E4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1996 году журналисты назвали Леонида Рошаля Детским доктором мира.</w:t>
      </w:r>
      <w:r w:rsidR="00BF239C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лет назад в Армении произошло страшное землетрясение. Почти все дома в городе были разрушены. Тогда погибло много народу, многие были ранены: ведь на людей падали бетонные плиты, столбы, все вокруг горело. Среди раненых было много детей.  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Леонидом Рошалем </w:t>
      </w:r>
      <w:r w:rsidR="00BF239C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позвал самых лучших и </w:t>
      </w:r>
      <w:proofErr w:type="gramStart"/>
      <w:r w:rsidR="00BF239C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смелых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</w:t>
      </w:r>
      <w:proofErr w:type="gramEnd"/>
      <w:r w:rsidR="00BF239C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поехали помогать детям. С тех пор их бригада – бригада 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скорой помощи</w:t>
      </w:r>
      <w:r w:rsidR="00BF239C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момент прийти на помощь детям, попавшим в беду в любой точке мира</w:t>
      </w:r>
      <w:r w:rsidR="00BD08A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Врачи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</w:t>
      </w:r>
      <w:r w:rsidR="00BD08A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</w:t>
      </w:r>
      <w:r w:rsidR="00BF239C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районы, где происходили наводнения, пожары, землетрясения</w:t>
      </w:r>
      <w:r w:rsidR="00BD08A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2002 года в </w:t>
      </w:r>
      <w:r w:rsidR="00BD08A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городе Каспийске проходил военный </w:t>
      </w:r>
      <w:r w:rsidR="00BD08A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парад. Террористы взорвали бомбу и многие дети, которые пришли посмотреть парад, были ранены. 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детей, раненных при взрыве, удалось спасти. </w:t>
      </w:r>
      <w:r w:rsidR="00FD3993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BD08A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делали  сложные, трудные операции</w:t>
      </w:r>
      <w:r w:rsidR="00FD3993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значительная заслуга бригады доктора Рошаля.</w:t>
      </w:r>
    </w:p>
    <w:p w:rsidR="00164680" w:rsidRPr="0089286C" w:rsidRDefault="00BD08AB" w:rsidP="00251E4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Москве террористы захватили кинотеатр, там тоже было много детей: они пришли смотреть спектакль вместе с родителями. </w:t>
      </w:r>
      <w:hyperlink r:id="rId6" w:tooltip="Леонид Рошаль" w:history="1">
        <w:r w:rsidR="00164680" w:rsidRPr="008928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Леонид Рошаль</w:t>
        </w:r>
      </w:hyperlink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сумел несколько раз пройти в зал, где находились заложники "Норд-Оста", вел переговоры с террористами,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они отпустили детей,</w:t>
      </w:r>
      <w:r w:rsidR="00164680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передавал медикаменты, оказывал помощь больным и раненым.</w:t>
      </w:r>
    </w:p>
    <w:p w:rsidR="00EE6147" w:rsidRPr="0089286C" w:rsidRDefault="00164680" w:rsidP="00251E4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мужество 5 ноября 2002 года Леониду Рошалю вруч</w:t>
      </w:r>
      <w:r w:rsidR="00E07A2F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премия "Национальный герой»</w:t>
      </w:r>
    </w:p>
    <w:p w:rsidR="00E07A2F" w:rsidRPr="0089286C" w:rsidRDefault="00E07A2F" w:rsidP="00251E41">
      <w:pPr>
        <w:shd w:val="clear" w:color="auto" w:fill="F4FA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 другом, соратницей и сокурсницей, Майей Бухрашвили</w:t>
      </w:r>
    </w:p>
    <w:p w:rsidR="00164680" w:rsidRPr="0089286C" w:rsidRDefault="00FD3993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На этих фотографиях видно, как доктор работает с ранеными детьми. </w:t>
      </w:r>
    </w:p>
    <w:p w:rsidR="00FD3993" w:rsidRPr="0089286C" w:rsidRDefault="00FD3993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Дети рассматривают фотографии. </w:t>
      </w:r>
    </w:p>
    <w:p w:rsidR="00622CF0" w:rsidRPr="0089286C" w:rsidRDefault="00F215E7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i/>
          <w:sz w:val="24"/>
          <w:szCs w:val="24"/>
        </w:rPr>
        <w:t>Воспитатель</w:t>
      </w:r>
      <w:r w:rsidRPr="0089286C">
        <w:rPr>
          <w:rFonts w:ascii="Times New Roman" w:hAnsi="Times New Roman" w:cs="Times New Roman"/>
          <w:bCs/>
          <w:sz w:val="24"/>
          <w:szCs w:val="24"/>
        </w:rPr>
        <w:t>. Мы</w:t>
      </w:r>
      <w:r w:rsidR="00EE6147" w:rsidRPr="0089286C">
        <w:rPr>
          <w:rFonts w:ascii="Times New Roman" w:hAnsi="Times New Roman" w:cs="Times New Roman"/>
          <w:bCs/>
          <w:sz w:val="24"/>
          <w:szCs w:val="24"/>
        </w:rPr>
        <w:t xml:space="preserve"> с вами читали</w:t>
      </w:r>
      <w:r w:rsidR="00FC2745" w:rsidRPr="0089286C">
        <w:rPr>
          <w:rFonts w:ascii="Times New Roman" w:hAnsi="Times New Roman" w:cs="Times New Roman"/>
          <w:bCs/>
          <w:sz w:val="24"/>
          <w:szCs w:val="24"/>
        </w:rPr>
        <w:t xml:space="preserve"> рассказ Б. Житкова «Обвал». Как вы думаете, </w:t>
      </w:r>
      <w:r w:rsidR="00030F21" w:rsidRPr="0089286C">
        <w:rPr>
          <w:rFonts w:ascii="Times New Roman" w:hAnsi="Times New Roman" w:cs="Times New Roman"/>
          <w:bCs/>
          <w:sz w:val="24"/>
          <w:szCs w:val="24"/>
        </w:rPr>
        <w:t xml:space="preserve">как бы в такой ситуации поступил </w:t>
      </w:r>
      <w:r w:rsidR="00FC2745" w:rsidRPr="0089286C">
        <w:rPr>
          <w:rFonts w:ascii="Times New Roman" w:hAnsi="Times New Roman" w:cs="Times New Roman"/>
          <w:bCs/>
          <w:sz w:val="24"/>
          <w:szCs w:val="24"/>
        </w:rPr>
        <w:t>докт</w:t>
      </w:r>
      <w:r w:rsidR="00622CF0" w:rsidRPr="0089286C">
        <w:rPr>
          <w:rFonts w:ascii="Times New Roman" w:hAnsi="Times New Roman" w:cs="Times New Roman"/>
          <w:bCs/>
          <w:sz w:val="24"/>
          <w:szCs w:val="24"/>
        </w:rPr>
        <w:t xml:space="preserve">ор Рошаль?   </w:t>
      </w:r>
    </w:p>
    <w:p w:rsidR="00030F21" w:rsidRPr="0089286C" w:rsidRDefault="00030F21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Ответы детей.</w:t>
      </w:r>
    </w:p>
    <w:p w:rsidR="00622CF0" w:rsidRPr="0089286C" w:rsidRDefault="00030F21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i/>
          <w:sz w:val="24"/>
          <w:szCs w:val="24"/>
        </w:rPr>
        <w:t>Воспитатель.</w:t>
      </w:r>
      <w:r w:rsidR="00622CF0" w:rsidRPr="0089286C">
        <w:rPr>
          <w:rFonts w:ascii="Times New Roman" w:hAnsi="Times New Roman" w:cs="Times New Roman"/>
          <w:bCs/>
          <w:sz w:val="24"/>
          <w:szCs w:val="24"/>
        </w:rPr>
        <w:t>Сейчас я буду называть слова, характеризующие  поступки  людей.  Если вы услышите слова, ха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>рактеризующие п</w:t>
      </w:r>
      <w:r w:rsidR="00EE6147" w:rsidRPr="0089286C">
        <w:rPr>
          <w:rFonts w:ascii="Times New Roman" w:hAnsi="Times New Roman" w:cs="Times New Roman"/>
          <w:bCs/>
          <w:sz w:val="24"/>
          <w:szCs w:val="24"/>
        </w:rPr>
        <w:t xml:space="preserve">оступки доктора Рошаля, поднимайтесь 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 xml:space="preserve"> со стульчиков и аплодируйте.</w:t>
      </w:r>
    </w:p>
    <w:p w:rsidR="006C5523" w:rsidRPr="0089286C" w:rsidRDefault="00F215E7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9286C">
        <w:rPr>
          <w:rFonts w:ascii="Times New Roman" w:hAnsi="Times New Roman" w:cs="Times New Roman"/>
          <w:bCs/>
          <w:sz w:val="24"/>
          <w:szCs w:val="24"/>
        </w:rPr>
        <w:t xml:space="preserve">Воспитатель называет </w:t>
      </w:r>
      <w:r w:rsidR="00622CF0" w:rsidRPr="0089286C">
        <w:rPr>
          <w:rFonts w:ascii="Times New Roman" w:hAnsi="Times New Roman" w:cs="Times New Roman"/>
          <w:bCs/>
          <w:sz w:val="24"/>
          <w:szCs w:val="24"/>
        </w:rPr>
        <w:t xml:space="preserve"> слова «отважный»,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 xml:space="preserve"> «трусливый», </w:t>
      </w:r>
      <w:r w:rsidRPr="0089286C">
        <w:rPr>
          <w:rFonts w:ascii="Times New Roman" w:hAnsi="Times New Roman" w:cs="Times New Roman"/>
          <w:bCs/>
          <w:sz w:val="24"/>
          <w:szCs w:val="24"/>
        </w:rPr>
        <w:t xml:space="preserve">«равнодушный», </w:t>
      </w:r>
      <w:r w:rsidR="00622CF0" w:rsidRPr="0089286C">
        <w:rPr>
          <w:rFonts w:ascii="Times New Roman" w:hAnsi="Times New Roman" w:cs="Times New Roman"/>
          <w:bCs/>
          <w:sz w:val="24"/>
          <w:szCs w:val="24"/>
        </w:rPr>
        <w:t xml:space="preserve">«смелый», 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 xml:space="preserve">«предательский», </w:t>
      </w:r>
      <w:r w:rsidR="00622CF0" w:rsidRPr="0089286C">
        <w:rPr>
          <w:rFonts w:ascii="Times New Roman" w:hAnsi="Times New Roman" w:cs="Times New Roman"/>
          <w:bCs/>
          <w:sz w:val="24"/>
          <w:szCs w:val="24"/>
        </w:rPr>
        <w:t xml:space="preserve">«геройский», 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 xml:space="preserve"> «жестокий», </w:t>
      </w:r>
      <w:r w:rsidR="00622CF0" w:rsidRPr="0089286C">
        <w:rPr>
          <w:rFonts w:ascii="Times New Roman" w:hAnsi="Times New Roman" w:cs="Times New Roman"/>
          <w:bCs/>
          <w:sz w:val="24"/>
          <w:szCs w:val="24"/>
        </w:rPr>
        <w:t>«решительный»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FC2745" w:rsidRPr="0089286C" w:rsidRDefault="00030F21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i/>
          <w:sz w:val="24"/>
          <w:szCs w:val="24"/>
        </w:rPr>
        <w:t>Воспитатель.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 xml:space="preserve">А сейчас мы переходим к следующему герою нашей беседы. Как вы думаете, о </w:t>
      </w:r>
      <w:r w:rsidR="00550D78" w:rsidRPr="0089286C">
        <w:rPr>
          <w:rFonts w:ascii="Times New Roman" w:hAnsi="Times New Roman" w:cs="Times New Roman"/>
          <w:bCs/>
          <w:sz w:val="24"/>
          <w:szCs w:val="24"/>
        </w:rPr>
        <w:t>ком можно сказать такими словами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>:  «</w:t>
      </w:r>
      <w:r w:rsidR="00550D78" w:rsidRPr="0089286C">
        <w:rPr>
          <w:rFonts w:ascii="Times New Roman" w:hAnsi="Times New Roman" w:cs="Times New Roman"/>
          <w:bCs/>
          <w:sz w:val="24"/>
          <w:szCs w:val="24"/>
        </w:rPr>
        <w:t>заботливая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>»</w:t>
      </w:r>
      <w:r w:rsidR="00550D78" w:rsidRPr="0089286C">
        <w:rPr>
          <w:rFonts w:ascii="Times New Roman" w:hAnsi="Times New Roman" w:cs="Times New Roman"/>
          <w:bCs/>
          <w:sz w:val="24"/>
          <w:szCs w:val="24"/>
        </w:rPr>
        <w:t>,  «ласковая»,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50D78" w:rsidRPr="0089286C">
        <w:rPr>
          <w:rFonts w:ascii="Times New Roman" w:hAnsi="Times New Roman" w:cs="Times New Roman"/>
          <w:bCs/>
          <w:sz w:val="24"/>
          <w:szCs w:val="24"/>
        </w:rPr>
        <w:t>внимательная</w:t>
      </w:r>
      <w:r w:rsidR="006C5523" w:rsidRPr="0089286C">
        <w:rPr>
          <w:rFonts w:ascii="Times New Roman" w:hAnsi="Times New Roman" w:cs="Times New Roman"/>
          <w:bCs/>
          <w:sz w:val="24"/>
          <w:szCs w:val="24"/>
        </w:rPr>
        <w:t>», «</w:t>
      </w:r>
      <w:r w:rsidR="00550D78" w:rsidRPr="0089286C">
        <w:rPr>
          <w:rFonts w:ascii="Times New Roman" w:hAnsi="Times New Roman" w:cs="Times New Roman"/>
          <w:bCs/>
          <w:sz w:val="24"/>
          <w:szCs w:val="24"/>
        </w:rPr>
        <w:t>добрая»?</w:t>
      </w:r>
    </w:p>
    <w:p w:rsidR="00550D78" w:rsidRPr="0089286C" w:rsidRDefault="00550D78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Ответы детей. </w:t>
      </w:r>
    </w:p>
    <w:p w:rsidR="00553319" w:rsidRPr="0089286C" w:rsidRDefault="00553319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Воспитатель зачитывает слова поздравления воспитателю от родителей. </w:t>
      </w:r>
    </w:p>
    <w:p w:rsidR="00553319" w:rsidRPr="0089286C" w:rsidRDefault="00EE6147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i/>
          <w:sz w:val="24"/>
          <w:szCs w:val="24"/>
        </w:rPr>
        <w:t>Воспитатель</w:t>
      </w:r>
      <w:r w:rsidRPr="008928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3319" w:rsidRPr="0089286C">
        <w:rPr>
          <w:rFonts w:ascii="Times New Roman" w:hAnsi="Times New Roman" w:cs="Times New Roman"/>
          <w:bCs/>
          <w:sz w:val="24"/>
          <w:szCs w:val="24"/>
        </w:rPr>
        <w:t>Как вы думаете, почему родители малышей так отзываются  о Наталье Валентиновне? Как она заботиться о малышах?  Чему их учит?</w:t>
      </w:r>
    </w:p>
    <w:p w:rsidR="00553319" w:rsidRPr="0089286C" w:rsidRDefault="00553319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Проводится игра с мячом в кругу.</w:t>
      </w:r>
      <w:r w:rsidR="00F215E7" w:rsidRPr="0089286C">
        <w:rPr>
          <w:rFonts w:ascii="Times New Roman" w:hAnsi="Times New Roman" w:cs="Times New Roman"/>
          <w:bCs/>
          <w:sz w:val="24"/>
          <w:szCs w:val="24"/>
        </w:rPr>
        <w:t xml:space="preserve"> Воспитатель бросает мяч каждому ребенку со словами «Чем занимается воспитатель с детьми», «Чему воспитатель учит», «Как воспитатель заботиться о детях».</w:t>
      </w:r>
    </w:p>
    <w:p w:rsidR="003A1CE2" w:rsidRPr="0089286C" w:rsidRDefault="00EE6147" w:rsidP="00251E41">
      <w:pPr>
        <w:shd w:val="clear" w:color="auto" w:fill="F2F6F9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hAnsi="Times New Roman" w:cs="Times New Roman"/>
          <w:bCs/>
          <w:i/>
          <w:sz w:val="24"/>
          <w:szCs w:val="24"/>
        </w:rPr>
        <w:t>Воспитатель</w:t>
      </w:r>
      <w:r w:rsidRPr="008928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3319" w:rsidRPr="0089286C">
        <w:rPr>
          <w:rFonts w:ascii="Times New Roman" w:hAnsi="Times New Roman" w:cs="Times New Roman"/>
          <w:bCs/>
          <w:sz w:val="24"/>
          <w:szCs w:val="24"/>
        </w:rPr>
        <w:t>Дети многому научаются в детском саду</w:t>
      </w:r>
      <w:r w:rsidR="00006945" w:rsidRPr="0089286C">
        <w:rPr>
          <w:rFonts w:ascii="Times New Roman" w:hAnsi="Times New Roman" w:cs="Times New Roman"/>
          <w:bCs/>
          <w:sz w:val="24"/>
          <w:szCs w:val="24"/>
        </w:rPr>
        <w:t>, много узнают</w:t>
      </w:r>
      <w:r w:rsidR="00553319" w:rsidRPr="0089286C">
        <w:rPr>
          <w:rFonts w:ascii="Times New Roman" w:hAnsi="Times New Roman" w:cs="Times New Roman"/>
          <w:bCs/>
          <w:sz w:val="24"/>
          <w:szCs w:val="24"/>
        </w:rPr>
        <w:t xml:space="preserve">. В этом им помогают </w:t>
      </w:r>
      <w:r w:rsidR="00006945" w:rsidRPr="0089286C">
        <w:rPr>
          <w:rFonts w:ascii="Times New Roman" w:hAnsi="Times New Roman" w:cs="Times New Roman"/>
          <w:bCs/>
          <w:sz w:val="24"/>
          <w:szCs w:val="24"/>
        </w:rPr>
        <w:t xml:space="preserve"> книги. Мы с вами тоже много читаем и одна из наших любимых  книг – это книга А. Журавлева «Кулебяка». </w:t>
      </w:r>
      <w:r w:rsidR="003A739D" w:rsidRPr="0089286C">
        <w:rPr>
          <w:rFonts w:ascii="Times New Roman" w:hAnsi="Times New Roman" w:cs="Times New Roman"/>
          <w:bCs/>
          <w:sz w:val="24"/>
          <w:szCs w:val="24"/>
        </w:rPr>
        <w:t xml:space="preserve">Он  </w:t>
      </w:r>
      <w:r w:rsidR="003A739D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в деревне </w:t>
      </w:r>
      <w:proofErr w:type="spellStart"/>
      <w:r w:rsidR="003A739D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Коровино</w:t>
      </w:r>
      <w:proofErr w:type="spellEnd"/>
      <w:r w:rsidR="003A739D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</w:t>
      </w:r>
      <w:r w:rsidR="003A739D" w:rsidRPr="0089286C">
        <w:rPr>
          <w:rFonts w:ascii="Times New Roman" w:hAnsi="Times New Roman" w:cs="Times New Roman"/>
          <w:bCs/>
          <w:sz w:val="24"/>
          <w:szCs w:val="24"/>
        </w:rPr>
        <w:t>Но потом его семью выселили из Москвы, и А. Журавлев вместе с родителями и сестрой переехал жить на север.  Чем же понравился А. Журавлеву северный край?О чем он пишет</w:t>
      </w:r>
      <w:r w:rsidR="00006945" w:rsidRPr="0089286C">
        <w:rPr>
          <w:rFonts w:ascii="Times New Roman" w:hAnsi="Times New Roman" w:cs="Times New Roman"/>
          <w:bCs/>
          <w:sz w:val="24"/>
          <w:szCs w:val="24"/>
        </w:rPr>
        <w:t>, кто герои его стихотворений?  Ч</w:t>
      </w:r>
      <w:r w:rsidR="00247C8E" w:rsidRPr="0089286C">
        <w:rPr>
          <w:rFonts w:ascii="Times New Roman" w:hAnsi="Times New Roman" w:cs="Times New Roman"/>
          <w:bCs/>
          <w:sz w:val="24"/>
          <w:szCs w:val="24"/>
        </w:rPr>
        <w:t xml:space="preserve">ем его стихи привлекают детей? </w:t>
      </w:r>
      <w:r w:rsidR="003A739D" w:rsidRPr="0089286C">
        <w:rPr>
          <w:rFonts w:ascii="Times New Roman" w:hAnsi="Times New Roman" w:cs="Times New Roman"/>
          <w:bCs/>
          <w:sz w:val="24"/>
          <w:szCs w:val="24"/>
        </w:rPr>
        <w:t>Вот как об этом говорит сам поэт.</w:t>
      </w:r>
      <w:r w:rsidR="003A1CE2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 мои дети из жизни. Я наблюдаю за ними, подслушиваю их разговор, подсматриваю случаи из </w:t>
      </w:r>
      <w:r w:rsidR="003A1CE2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и, конечно, переживаю их радости и огорчения. В детстве у меня была одна-единственная игрушка – резиновый слон, из книг – «Родная речь» за первый класс, с которой я засыпал в обнимку. Разве это детство? Вот я и дорисовываю его стихами и фантазией».</w:t>
      </w:r>
    </w:p>
    <w:p w:rsidR="00247C8E" w:rsidRPr="0089286C" w:rsidRDefault="00EE6147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То</w:t>
      </w:r>
      <w:r w:rsidR="003A1CE2" w:rsidRPr="0089286C">
        <w:rPr>
          <w:rFonts w:ascii="Times New Roman" w:hAnsi="Times New Roman" w:cs="Times New Roman"/>
          <w:bCs/>
          <w:sz w:val="24"/>
          <w:szCs w:val="24"/>
        </w:rPr>
        <w:t xml:space="preserve"> есть в своих стихах поэт рассказывает, как бы он хотел играть в детстве. </w:t>
      </w:r>
      <w:r w:rsidR="00247C8E" w:rsidRPr="0089286C">
        <w:rPr>
          <w:rFonts w:ascii="Times New Roman" w:hAnsi="Times New Roman" w:cs="Times New Roman"/>
          <w:bCs/>
          <w:sz w:val="24"/>
          <w:szCs w:val="24"/>
        </w:rPr>
        <w:t>Я буду зач</w:t>
      </w:r>
      <w:r w:rsidR="003A1CE2" w:rsidRPr="0089286C">
        <w:rPr>
          <w:rFonts w:ascii="Times New Roman" w:hAnsi="Times New Roman" w:cs="Times New Roman"/>
          <w:bCs/>
          <w:sz w:val="24"/>
          <w:szCs w:val="24"/>
        </w:rPr>
        <w:t>итывать отрывки из стихотворений, а вы будете называть,  какое это стихотворение.</w:t>
      </w:r>
    </w:p>
    <w:p w:rsidR="003A1CE2" w:rsidRPr="0089286C" w:rsidRDefault="003A1CE2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«Где живу я, отгадай», «Осень, рыжая лисица», «Кулебяка», «Малица».</w:t>
      </w:r>
    </w:p>
    <w:p w:rsidR="00B1407C" w:rsidRPr="0089286C" w:rsidRDefault="00B1407C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Кто из вас хотел прочитать стихотворение А. Журавлева?</w:t>
      </w:r>
    </w:p>
    <w:p w:rsidR="00B1407C" w:rsidRPr="0089286C" w:rsidRDefault="00B1407C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>Дети по желанию читают полюбившиеся стихи.</w:t>
      </w:r>
    </w:p>
    <w:p w:rsidR="003A1CE2" w:rsidRPr="0089286C" w:rsidRDefault="00030F21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i/>
          <w:sz w:val="24"/>
          <w:szCs w:val="24"/>
        </w:rPr>
        <w:t>Воспитатель.</w:t>
      </w:r>
      <w:r w:rsidR="003A1CE2" w:rsidRPr="0089286C">
        <w:rPr>
          <w:rFonts w:ascii="Times New Roman" w:hAnsi="Times New Roman" w:cs="Times New Roman"/>
          <w:bCs/>
          <w:sz w:val="24"/>
          <w:szCs w:val="24"/>
        </w:rPr>
        <w:t>А сейчас я хочу познакомить вас  еще с одним стихотворением. Его можно сопровождать движениями.</w:t>
      </w:r>
    </w:p>
    <w:p w:rsidR="00EE6147" w:rsidRPr="0089286C" w:rsidRDefault="00EE6147" w:rsidP="00251E4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86C">
        <w:rPr>
          <w:rFonts w:ascii="Times New Roman" w:hAnsi="Times New Roman" w:cs="Times New Roman"/>
          <w:bCs/>
          <w:sz w:val="24"/>
          <w:szCs w:val="24"/>
        </w:rPr>
        <w:t xml:space="preserve">Проводится </w:t>
      </w:r>
      <w:proofErr w:type="spellStart"/>
      <w:r w:rsidRPr="0089286C">
        <w:rPr>
          <w:rFonts w:ascii="Times New Roman" w:hAnsi="Times New Roman" w:cs="Times New Roman"/>
          <w:bCs/>
          <w:sz w:val="24"/>
          <w:szCs w:val="24"/>
        </w:rPr>
        <w:t>физминутка</w:t>
      </w:r>
      <w:proofErr w:type="spellEnd"/>
      <w:r w:rsidRPr="0089286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030F21" w:rsidRPr="0089286C">
        <w:rPr>
          <w:rFonts w:ascii="Times New Roman" w:hAnsi="Times New Roman" w:cs="Times New Roman"/>
          <w:bCs/>
          <w:sz w:val="24"/>
          <w:szCs w:val="24"/>
        </w:rPr>
        <w:t xml:space="preserve"> стихотворение А. Журавлева «</w:t>
      </w:r>
      <w:proofErr w:type="gramStart"/>
      <w:r w:rsidR="00030F21" w:rsidRPr="0089286C">
        <w:rPr>
          <w:rFonts w:ascii="Times New Roman" w:hAnsi="Times New Roman" w:cs="Times New Roman"/>
          <w:bCs/>
          <w:sz w:val="24"/>
          <w:szCs w:val="24"/>
        </w:rPr>
        <w:t>Ска</w:t>
      </w:r>
      <w:r w:rsidRPr="0089286C">
        <w:rPr>
          <w:rFonts w:ascii="Times New Roman" w:hAnsi="Times New Roman" w:cs="Times New Roman"/>
          <w:bCs/>
          <w:sz w:val="24"/>
          <w:szCs w:val="24"/>
        </w:rPr>
        <w:t>зка про полено</w:t>
      </w:r>
      <w:proofErr w:type="gramEnd"/>
      <w:r w:rsidRPr="0089286C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2CF0" w:rsidRPr="0089286C" w:rsidRDefault="003A1CE2" w:rsidP="00251E41">
      <w:pPr>
        <w:shd w:val="clear" w:color="auto" w:fill="F2F6F9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«Плыло полено по речке, 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Поймали его человечки.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Взвалили полено на плечи, 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Несли целый день и весь вечер.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Домой принесли, положили.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Неделю полено сушили.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Полмесяца пилы точили, 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Точили, да руки ловчили.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Пилить начинали с рассвета, 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Пилили полено все лето.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год то полено горело</w:t>
      </w:r>
      <w:proofErr w:type="gramStart"/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человечков грело».</w:t>
      </w:r>
    </w:p>
    <w:p w:rsidR="003A1CE2" w:rsidRPr="0089286C" w:rsidRDefault="00030F21" w:rsidP="00251E41">
      <w:pPr>
        <w:shd w:val="clear" w:color="auto" w:fill="F2F6F9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1CE2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 познакомились </w:t>
      </w:r>
      <w:r w:rsidR="003829C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 интересными людьми, узнали немного больше о тех, о ком уже слышали и знаем. И мне бы хотелось вернуться к началу нашей беседы. Что же общего у всех этих героев и почему о них мне захотелось вам рассказать?</w:t>
      </w:r>
    </w:p>
    <w:p w:rsidR="00030F21" w:rsidRPr="0089286C" w:rsidRDefault="003829CB" w:rsidP="00251E41">
      <w:pPr>
        <w:shd w:val="clear" w:color="auto" w:fill="F2F6F9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 детей. </w:t>
      </w:r>
    </w:p>
    <w:p w:rsidR="00EE6147" w:rsidRPr="0089286C" w:rsidRDefault="003829CB" w:rsidP="00251E41">
      <w:pPr>
        <w:shd w:val="clear" w:color="auto" w:fill="F2F6F9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обобщает их ответы: все </w:t>
      </w:r>
      <w:r w:rsidR="004B7A07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в нашей стране, трудятся для других</w:t>
      </w:r>
      <w:r w:rsidR="004B7A07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хорошо делают свое дело, потому что любят свою страну, свой край и свой народ.</w:t>
      </w:r>
    </w:p>
    <w:p w:rsidR="003829CB" w:rsidRPr="0089286C" w:rsidRDefault="00030F21" w:rsidP="00251E41">
      <w:pPr>
        <w:shd w:val="clear" w:color="auto" w:fill="F2F6F9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="003829CB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вам предстоит  обучение в школе и мне хотелось бы  пожелать, чтобы вы также любили сначала учиться, а потом и приносить пользу  трудом  своему народу, своей стране.</w:t>
      </w:r>
      <w:r w:rsidR="004B7A07"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начать быть гражданином своей страны можно уже сейчас. Подумайте, что нужно для этого делать?</w:t>
      </w:r>
    </w:p>
    <w:p w:rsidR="004B7A07" w:rsidRPr="0089286C" w:rsidRDefault="004B7A07" w:rsidP="00251E41">
      <w:pPr>
        <w:shd w:val="clear" w:color="auto" w:fill="F2F6F9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4B7A07" w:rsidRPr="0089286C" w:rsidRDefault="004B7A07" w:rsidP="00251E41">
      <w:pPr>
        <w:shd w:val="clear" w:color="auto" w:fill="F2F6F9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обобщает высказывания детей. Можно участвовать в конкурсах, помогать старшим и слабым, относиться бережно к природе и городу. Таких людей можно по праву назвать достойными гражданами своей страны.</w:t>
      </w:r>
    </w:p>
    <w:p w:rsidR="0064388E" w:rsidRDefault="0064388E" w:rsidP="003C3F4E">
      <w:pPr>
        <w:rPr>
          <w:rFonts w:ascii="Times New Roman" w:hAnsi="Times New Roman" w:cs="Times New Roman"/>
          <w:bCs/>
          <w:sz w:val="28"/>
          <w:szCs w:val="28"/>
        </w:rPr>
      </w:pPr>
    </w:p>
    <w:p w:rsidR="00952B15" w:rsidRPr="0089286C" w:rsidRDefault="00952B15" w:rsidP="003C3F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4448175"/>
            <wp:effectExtent l="0" t="0" r="0" b="9525"/>
            <wp:docPr id="2" name="Рисунок 2" descr="C:\Users\рл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л\Desktop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B15" w:rsidRPr="0089286C" w:rsidSect="00251E4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6B10"/>
    <w:multiLevelType w:val="multilevel"/>
    <w:tmpl w:val="0B96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E74C9"/>
    <w:multiLevelType w:val="hybridMultilevel"/>
    <w:tmpl w:val="535C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D6"/>
    <w:rsid w:val="00006945"/>
    <w:rsid w:val="00030F21"/>
    <w:rsid w:val="000964AC"/>
    <w:rsid w:val="001163EA"/>
    <w:rsid w:val="00164680"/>
    <w:rsid w:val="00247C8E"/>
    <w:rsid w:val="00251E41"/>
    <w:rsid w:val="00292B1F"/>
    <w:rsid w:val="002C1631"/>
    <w:rsid w:val="003829CB"/>
    <w:rsid w:val="003A1CE2"/>
    <w:rsid w:val="003A739D"/>
    <w:rsid w:val="003C3F4E"/>
    <w:rsid w:val="004130EE"/>
    <w:rsid w:val="0044631D"/>
    <w:rsid w:val="00447502"/>
    <w:rsid w:val="004B7A07"/>
    <w:rsid w:val="00540F84"/>
    <w:rsid w:val="00550D78"/>
    <w:rsid w:val="00553319"/>
    <w:rsid w:val="005E04C4"/>
    <w:rsid w:val="006131FE"/>
    <w:rsid w:val="006143DA"/>
    <w:rsid w:val="00622CF0"/>
    <w:rsid w:val="0064388E"/>
    <w:rsid w:val="006C5523"/>
    <w:rsid w:val="00781ACD"/>
    <w:rsid w:val="007B05E8"/>
    <w:rsid w:val="008341E5"/>
    <w:rsid w:val="0089286C"/>
    <w:rsid w:val="008A026B"/>
    <w:rsid w:val="008D4F89"/>
    <w:rsid w:val="00941190"/>
    <w:rsid w:val="0094402A"/>
    <w:rsid w:val="00952B15"/>
    <w:rsid w:val="00A1798E"/>
    <w:rsid w:val="00A45418"/>
    <w:rsid w:val="00A46C9E"/>
    <w:rsid w:val="00AB2EAA"/>
    <w:rsid w:val="00AF62D6"/>
    <w:rsid w:val="00B1407C"/>
    <w:rsid w:val="00BD08AB"/>
    <w:rsid w:val="00BF239C"/>
    <w:rsid w:val="00CC0CD9"/>
    <w:rsid w:val="00D5230B"/>
    <w:rsid w:val="00E07A2F"/>
    <w:rsid w:val="00E219D7"/>
    <w:rsid w:val="00E513E1"/>
    <w:rsid w:val="00EE6147"/>
    <w:rsid w:val="00F215E7"/>
    <w:rsid w:val="00FC2745"/>
    <w:rsid w:val="00FD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D"/>
  </w:style>
  <w:style w:type="paragraph" w:styleId="1">
    <w:name w:val="heading 1"/>
    <w:basedOn w:val="a"/>
    <w:link w:val="10"/>
    <w:uiPriority w:val="9"/>
    <w:qFormat/>
    <w:rsid w:val="00E07A2F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364966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3F4E"/>
    <w:rPr>
      <w:i/>
      <w:iCs/>
    </w:rPr>
  </w:style>
  <w:style w:type="character" w:styleId="a4">
    <w:name w:val="Strong"/>
    <w:basedOn w:val="a0"/>
    <w:uiPriority w:val="22"/>
    <w:qFormat/>
    <w:rsid w:val="003C3F4E"/>
    <w:rPr>
      <w:b/>
      <w:bCs/>
    </w:rPr>
  </w:style>
  <w:style w:type="paragraph" w:styleId="a5">
    <w:name w:val="Normal (Web)"/>
    <w:basedOn w:val="a"/>
    <w:uiPriority w:val="99"/>
    <w:semiHidden/>
    <w:unhideWhenUsed/>
    <w:rsid w:val="0044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4680"/>
    <w:rPr>
      <w:strike w:val="0"/>
      <w:dstrike w:val="0"/>
      <w:color w:val="005689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07A2F"/>
    <w:rPr>
      <w:rFonts w:ascii="Times New Roman" w:eastAsia="Times New Roman" w:hAnsi="Times New Roman" w:cs="Times New Roman"/>
      <w:color w:val="364966"/>
      <w:kern w:val="36"/>
      <w:sz w:val="54"/>
      <w:szCs w:val="5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A2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292B1F"/>
  </w:style>
  <w:style w:type="table" w:styleId="a9">
    <w:name w:val="Table Grid"/>
    <w:basedOn w:val="a1"/>
    <w:uiPriority w:val="59"/>
    <w:rsid w:val="0078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A2F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364966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3F4E"/>
    <w:rPr>
      <w:i/>
      <w:iCs/>
    </w:rPr>
  </w:style>
  <w:style w:type="character" w:styleId="a4">
    <w:name w:val="Strong"/>
    <w:basedOn w:val="a0"/>
    <w:uiPriority w:val="22"/>
    <w:qFormat/>
    <w:rsid w:val="003C3F4E"/>
    <w:rPr>
      <w:b/>
      <w:bCs/>
    </w:rPr>
  </w:style>
  <w:style w:type="paragraph" w:styleId="a5">
    <w:name w:val="Normal (Web)"/>
    <w:basedOn w:val="a"/>
    <w:uiPriority w:val="99"/>
    <w:semiHidden/>
    <w:unhideWhenUsed/>
    <w:rsid w:val="0044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4680"/>
    <w:rPr>
      <w:strike w:val="0"/>
      <w:dstrike w:val="0"/>
      <w:color w:val="005689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07A2F"/>
    <w:rPr>
      <w:rFonts w:ascii="Times New Roman" w:eastAsia="Times New Roman" w:hAnsi="Times New Roman" w:cs="Times New Roman"/>
      <w:color w:val="364966"/>
      <w:kern w:val="36"/>
      <w:sz w:val="54"/>
      <w:szCs w:val="5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A2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292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4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37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2010">
              <w:marLeft w:val="0"/>
              <w:marRight w:val="0"/>
              <w:marTop w:val="0"/>
              <w:marBottom w:val="0"/>
              <w:divBdr>
                <w:top w:val="none" w:sz="0" w:space="6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  <w:divsChild>
                <w:div w:id="453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104544609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61D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617">
              <w:marLeft w:val="0"/>
              <w:marRight w:val="0"/>
              <w:marTop w:val="0"/>
              <w:marBottom w:val="0"/>
              <w:divBdr>
                <w:top w:val="none" w:sz="0" w:space="6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  <w:divsChild>
                <w:div w:id="1765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89945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13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61D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283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87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3294">
                              <w:marLeft w:val="-375"/>
                              <w:marRight w:val="0"/>
                              <w:marTop w:val="18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3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4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2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9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1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3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7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2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oples.ru/medicine/surgery/roshal/" TargetMode="External"/><Relationship Id="rId5" Type="http://schemas.openxmlformats.org/officeDocument/2006/relationships/hyperlink" Target="mailto:markova1973elena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Samsung</cp:lastModifiedBy>
  <cp:revision>40</cp:revision>
  <dcterms:created xsi:type="dcterms:W3CDTF">2013-02-09T12:52:00Z</dcterms:created>
  <dcterms:modified xsi:type="dcterms:W3CDTF">2016-05-25T12:22:00Z</dcterms:modified>
</cp:coreProperties>
</file>